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F1" w:rsidRDefault="004D3AF1"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65DE113A" wp14:editId="1347D24A">
            <wp:simplePos x="0" y="0"/>
            <wp:positionH relativeFrom="column">
              <wp:posOffset>1285875</wp:posOffset>
            </wp:positionH>
            <wp:positionV relativeFrom="paragraph">
              <wp:posOffset>-190500</wp:posOffset>
            </wp:positionV>
            <wp:extent cx="2571750" cy="1026883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ZU-LOGO-11-660x3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026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AF1" w:rsidRDefault="004D3AF1" w:rsidP="004D3AF1">
      <w:pPr>
        <w:rPr>
          <w:rtl/>
        </w:rPr>
      </w:pPr>
    </w:p>
    <w:p w:rsidR="00CC5447" w:rsidRDefault="00CC5447" w:rsidP="004D3AF1">
      <w:pPr>
        <w:rPr>
          <w:rtl/>
        </w:rPr>
      </w:pPr>
    </w:p>
    <w:p w:rsidR="00CC5447" w:rsidRDefault="00CC5447" w:rsidP="004D3AF1"/>
    <w:p w:rsidR="004D3AF1" w:rsidRDefault="004D3AF1" w:rsidP="004D3AF1">
      <w:pPr>
        <w:jc w:val="center"/>
        <w:rPr>
          <w:rFonts w:ascii="Californian FB" w:hAnsi="Californian FB"/>
          <w:sz w:val="44"/>
          <w:szCs w:val="44"/>
        </w:rPr>
      </w:pPr>
      <w:r w:rsidRPr="004D3AF1">
        <w:rPr>
          <w:rFonts w:ascii="Californian FB" w:hAnsi="Californian FB"/>
          <w:sz w:val="44"/>
          <w:szCs w:val="44"/>
        </w:rPr>
        <w:t>Physics Department</w:t>
      </w:r>
    </w:p>
    <w:p w:rsidR="00CC5447" w:rsidRDefault="00CC5447" w:rsidP="004D3AF1">
      <w:pPr>
        <w:jc w:val="center"/>
        <w:rPr>
          <w:rFonts w:ascii="Californian FB" w:hAnsi="Californian FB"/>
          <w:sz w:val="44"/>
          <w:szCs w:val="44"/>
        </w:rPr>
      </w:pPr>
    </w:p>
    <w:p w:rsidR="004D3AF1" w:rsidRDefault="004D3AF1" w:rsidP="004D3AF1">
      <w:pPr>
        <w:jc w:val="center"/>
        <w:rPr>
          <w:rFonts w:ascii="Arial" w:hAnsi="Arial" w:cs="Arial"/>
          <w:sz w:val="44"/>
          <w:szCs w:val="44"/>
        </w:rPr>
      </w:pPr>
      <w:r w:rsidRPr="004D3AF1">
        <w:rPr>
          <w:rFonts w:ascii="Arial" w:hAnsi="Arial" w:cs="Arial"/>
          <w:sz w:val="44"/>
          <w:szCs w:val="44"/>
        </w:rPr>
        <w:t>Physics 112</w:t>
      </w:r>
    </w:p>
    <w:p w:rsidR="00CC5447" w:rsidRDefault="00CC5447" w:rsidP="004D3AF1">
      <w:pPr>
        <w:jc w:val="center"/>
        <w:rPr>
          <w:rFonts w:ascii="Arial" w:hAnsi="Arial" w:cs="Arial"/>
          <w:sz w:val="44"/>
          <w:szCs w:val="44"/>
        </w:rPr>
      </w:pPr>
    </w:p>
    <w:p w:rsidR="004D3AF1" w:rsidRPr="00A10416" w:rsidRDefault="004D3AF1" w:rsidP="004D3AF1">
      <w:pPr>
        <w:jc w:val="center"/>
        <w:rPr>
          <w:b/>
          <w:bCs/>
          <w:sz w:val="32"/>
          <w:szCs w:val="32"/>
        </w:rPr>
      </w:pPr>
      <w:r w:rsidRPr="00A10416">
        <w:rPr>
          <w:b/>
          <w:bCs/>
          <w:sz w:val="32"/>
          <w:szCs w:val="32"/>
        </w:rPr>
        <w:t>Experiment #1</w:t>
      </w:r>
    </w:p>
    <w:p w:rsidR="004D3AF1" w:rsidRDefault="004D3AF1" w:rsidP="004D3A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D3AF1">
        <w:rPr>
          <w:rFonts w:ascii="Arial" w:hAnsi="Arial" w:cs="Arial"/>
          <w:b/>
          <w:bCs/>
          <w:sz w:val="32"/>
          <w:szCs w:val="32"/>
        </w:rPr>
        <w:t>Linear and Non-Linear Circuit Components</w:t>
      </w:r>
    </w:p>
    <w:p w:rsidR="004D3AF1" w:rsidRDefault="004D3AF1" w:rsidP="004D3AF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D3AF1" w:rsidRDefault="004D3AF1" w:rsidP="004D3AF1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4D3AF1" w:rsidRPr="00CC5447" w:rsidRDefault="004D3AF1" w:rsidP="00CC5447">
      <w:pPr>
        <w:tabs>
          <w:tab w:val="left" w:pos="1691"/>
          <w:tab w:val="right" w:pos="8306"/>
        </w:tabs>
        <w:rPr>
          <w:rFonts w:ascii="Arial Rounded MT Bold" w:hAnsi="Arial Rounded MT Bold"/>
          <w:rtl/>
        </w:rPr>
      </w:pPr>
      <w:r>
        <w:rPr>
          <w:rFonts w:ascii="Arial Rounded MT Bold" w:hAnsi="Arial Rounded MT Bold"/>
        </w:rPr>
        <w:tab/>
      </w:r>
      <w:r w:rsidR="00CC5447">
        <w:rPr>
          <w:rFonts w:ascii="Arial Rounded MT Bold" w:hAnsi="Arial Rounded MT Bold"/>
        </w:rPr>
        <w:t>1150665</w:t>
      </w:r>
      <w:r>
        <w:rPr>
          <w:rFonts w:ascii="Arial Rounded MT Bold" w:hAnsi="Arial Rounded MT Bold"/>
        </w:rPr>
        <w:tab/>
      </w:r>
      <w:r w:rsidRPr="004D3AF1">
        <w:rPr>
          <w:rFonts w:ascii="Arial Rounded MT Bold" w:hAnsi="Arial Rounded MT Bold"/>
        </w:rPr>
        <w:t>Student’s Name</w:t>
      </w:r>
      <w:r>
        <w:rPr>
          <w:rFonts w:ascii="Arial Rounded MT Bold" w:hAnsi="Arial Rounded MT Bold"/>
        </w:rPr>
        <w:t xml:space="preserve">: </w:t>
      </w:r>
      <w:r w:rsidR="00CC5447">
        <w:rPr>
          <w:rFonts w:ascii="Arial Rounded MT Bold" w:hAnsi="Arial Rounded MT Bold"/>
        </w:rPr>
        <w:t xml:space="preserve">Ahmad Jundi     </w:t>
      </w:r>
      <w:r>
        <w:rPr>
          <w:rFonts w:ascii="Arial Rounded MT Bold" w:hAnsi="Arial Rounded MT Bold"/>
        </w:rPr>
        <w:t xml:space="preserve">       </w:t>
      </w:r>
      <w:r w:rsidR="00CC5447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 xml:space="preserve">       Student's </w:t>
      </w:r>
      <w:r w:rsidR="00EE02F5">
        <w:rPr>
          <w:rFonts w:ascii="Arial Rounded MT Bold" w:hAnsi="Arial Rounded MT Bold"/>
        </w:rPr>
        <w:t>NO</w:t>
      </w:r>
      <w:r>
        <w:rPr>
          <w:rFonts w:ascii="Arial Rounded MT Bold" w:hAnsi="Arial Rounded MT Bold"/>
        </w:rPr>
        <w:t>:</w:t>
      </w:r>
      <w:r w:rsidR="00CC5447">
        <w:rPr>
          <w:rFonts w:ascii="Arial Rounded MT Bold" w:hAnsi="Arial Rounded MT Bold" w:hint="cs"/>
          <w:rtl/>
        </w:rPr>
        <w:t xml:space="preserve"> </w:t>
      </w:r>
    </w:p>
    <w:p w:rsidR="00EE02F5" w:rsidRDefault="004D3AF1" w:rsidP="00EE02F5">
      <w:pPr>
        <w:tabs>
          <w:tab w:val="left" w:pos="3266"/>
          <w:tab w:val="right" w:pos="8306"/>
        </w:tabs>
        <w:rPr>
          <w:rFonts w:ascii="Arial Rounded MT Bold" w:hAnsi="Arial Rounded MT Bold"/>
          <w:rtl/>
        </w:rPr>
      </w:pPr>
      <w:r>
        <w:rPr>
          <w:rFonts w:ascii="Arial Rounded MT Bold" w:hAnsi="Arial Rounded MT Bold"/>
        </w:rPr>
        <w:tab/>
      </w:r>
    </w:p>
    <w:p w:rsidR="00EE02F5" w:rsidRDefault="00EE02F5" w:rsidP="00EE02F5">
      <w:pPr>
        <w:tabs>
          <w:tab w:val="left" w:pos="1631"/>
          <w:tab w:val="left" w:pos="3266"/>
          <w:tab w:val="right" w:pos="8306"/>
        </w:tabs>
        <w:rPr>
          <w:rFonts w:ascii="Arial Rounded MT Bold" w:hAnsi="Arial Rounded MT Bold"/>
          <w:rtl/>
        </w:rPr>
      </w:pPr>
      <w:r>
        <w:rPr>
          <w:rFonts w:ascii="Arial Rounded MT Bold" w:hAnsi="Arial Rounded MT Bold"/>
        </w:rPr>
        <w:tab/>
        <w:t xml:space="preserve">Partner's No:  </w:t>
      </w:r>
      <w:r w:rsidR="00CC5447">
        <w:rPr>
          <w:rFonts w:ascii="Arial Rounded MT Bold" w:hAnsi="Arial Rounded MT Bold"/>
        </w:rPr>
        <w:t xml:space="preserve">   </w:t>
      </w:r>
      <w:r>
        <w:rPr>
          <w:rFonts w:ascii="Arial Rounded MT Bold" w:hAnsi="Arial Rounded MT Bold"/>
        </w:rPr>
        <w:tab/>
        <w:t>Partner's Name:</w:t>
      </w:r>
    </w:p>
    <w:p w:rsidR="00CC5447" w:rsidRDefault="00CC5447" w:rsidP="00EE02F5">
      <w:pPr>
        <w:jc w:val="right"/>
        <w:rPr>
          <w:rFonts w:ascii="Arial Rounded MT Bold" w:hAnsi="Arial Rounded MT Bold"/>
          <w:rtl/>
        </w:rPr>
      </w:pPr>
    </w:p>
    <w:p w:rsidR="00CC5447" w:rsidRDefault="00CC5447" w:rsidP="00CC5447">
      <w:pPr>
        <w:jc w:val="right"/>
        <w:rPr>
          <w:rFonts w:ascii="Arial Rounded MT Bold" w:hAnsi="Arial Rounded MT Bold" w:cs="Arial"/>
          <w:sz w:val="44"/>
          <w:szCs w:val="44"/>
          <w:rtl/>
        </w:rPr>
      </w:pPr>
      <w:r>
        <w:rPr>
          <w:rFonts w:ascii="Arial Rounded MT Bold" w:hAnsi="Arial Rounded MT Bold"/>
        </w:rPr>
        <w:t>Section</w:t>
      </w:r>
      <w:proofErr w:type="gramStart"/>
      <w:r>
        <w:rPr>
          <w:rFonts w:ascii="Arial Rounded MT Bold" w:hAnsi="Arial Rounded MT Bold"/>
        </w:rPr>
        <w:t>:-</w:t>
      </w:r>
      <w:proofErr w:type="gramEnd"/>
      <w:r>
        <w:rPr>
          <w:rFonts w:ascii="Arial Rounded MT Bold" w:hAnsi="Arial Rounded MT Bold"/>
        </w:rPr>
        <w:t xml:space="preserve"> 18</w:t>
      </w:r>
    </w:p>
    <w:p w:rsidR="00CC5447" w:rsidRDefault="00CC5447" w:rsidP="00CC5447">
      <w:pPr>
        <w:jc w:val="center"/>
        <w:rPr>
          <w:rFonts w:ascii="Ebrima" w:hAnsi="Ebrima"/>
          <w:b/>
          <w:bCs/>
          <w:rtl/>
        </w:rPr>
      </w:pPr>
    </w:p>
    <w:p w:rsidR="00EE02F5" w:rsidRDefault="00EE02F5" w:rsidP="00EE02F5">
      <w:pPr>
        <w:jc w:val="right"/>
        <w:rPr>
          <w:rFonts w:ascii="Ebrima" w:hAnsi="Ebrima"/>
          <w:b/>
          <w:bCs/>
        </w:rPr>
      </w:pPr>
      <w:r w:rsidRPr="00EE02F5">
        <w:rPr>
          <w:rFonts w:ascii="Ebrima" w:hAnsi="Ebrima"/>
          <w:b/>
          <w:bCs/>
        </w:rPr>
        <w:t>Date</w:t>
      </w:r>
      <w:proofErr w:type="gramStart"/>
      <w:r w:rsidRPr="00EE02F5">
        <w:rPr>
          <w:rFonts w:ascii="Ebrima" w:hAnsi="Ebrima"/>
          <w:b/>
          <w:bCs/>
        </w:rPr>
        <w:t>:22</w:t>
      </w:r>
      <w:proofErr w:type="gramEnd"/>
      <w:r w:rsidRPr="00EE02F5">
        <w:rPr>
          <w:rFonts w:ascii="Ebrima" w:hAnsi="Ebrima"/>
          <w:b/>
          <w:bCs/>
        </w:rPr>
        <w:t>/2/2017</w:t>
      </w:r>
    </w:p>
    <w:p w:rsidR="00EE02F5" w:rsidRDefault="00EE02F5" w:rsidP="00CC5447">
      <w:pPr>
        <w:tabs>
          <w:tab w:val="left" w:pos="7406"/>
          <w:tab w:val="right" w:pos="8306"/>
        </w:tabs>
        <w:rPr>
          <w:rFonts w:ascii="Ebrima" w:hAnsi="Ebrima"/>
          <w:b/>
          <w:bCs/>
          <w:rtl/>
        </w:rPr>
      </w:pPr>
      <w:r>
        <w:rPr>
          <w:rFonts w:ascii="Ebrima" w:hAnsi="Ebrima"/>
          <w:b/>
          <w:bCs/>
        </w:rPr>
        <w:tab/>
      </w:r>
    </w:p>
    <w:p w:rsidR="00EE02F5" w:rsidRDefault="00EE02F5" w:rsidP="00EE02F5">
      <w:pPr>
        <w:jc w:val="right"/>
        <w:rPr>
          <w:rFonts w:ascii="Ebrima" w:hAnsi="Ebrima"/>
          <w:b/>
          <w:bCs/>
        </w:rPr>
      </w:pPr>
    </w:p>
    <w:p w:rsidR="00EE02F5" w:rsidRPr="00EE02F5" w:rsidRDefault="00EE02F5" w:rsidP="00EE02F5">
      <w:pPr>
        <w:jc w:val="center"/>
        <w:rPr>
          <w:rFonts w:ascii="Arial Narrow" w:hAnsi="Arial Narrow"/>
          <w:b/>
          <w:bCs/>
          <w:sz w:val="44"/>
          <w:szCs w:val="44"/>
          <w:rtl/>
        </w:rPr>
      </w:pPr>
      <w:r w:rsidRPr="00EE02F5">
        <w:rPr>
          <w:rFonts w:ascii="Arial Narrow" w:hAnsi="Arial Narrow"/>
          <w:sz w:val="36"/>
          <w:szCs w:val="36"/>
        </w:rPr>
        <w:t>Instructor: Dr.G</w:t>
      </w:r>
      <w:r>
        <w:rPr>
          <w:rFonts w:ascii="Arial Narrow" w:hAnsi="Arial Narrow"/>
          <w:sz w:val="36"/>
          <w:szCs w:val="36"/>
        </w:rPr>
        <w:t>h</w:t>
      </w:r>
      <w:r w:rsidRPr="00EE02F5">
        <w:rPr>
          <w:rFonts w:ascii="Arial Narrow" w:hAnsi="Arial Narrow"/>
          <w:sz w:val="36"/>
          <w:szCs w:val="36"/>
        </w:rPr>
        <w:t>assan Abbas</w:t>
      </w:r>
    </w:p>
    <w:p w:rsidR="00EE02F5" w:rsidRPr="004D3AF1" w:rsidRDefault="00EE02F5" w:rsidP="00EE02F5">
      <w:pPr>
        <w:jc w:val="center"/>
        <w:rPr>
          <w:rFonts w:ascii="Arial Rounded MT Bold" w:hAnsi="Arial Rounded MT Bold" w:cs="Arial"/>
          <w:sz w:val="44"/>
          <w:szCs w:val="44"/>
          <w:rtl/>
        </w:rPr>
      </w:pPr>
    </w:p>
    <w:p w:rsidR="004D3AF1" w:rsidRDefault="004D3AF1" w:rsidP="00CC5447">
      <w:pPr>
        <w:tabs>
          <w:tab w:val="left" w:pos="3266"/>
          <w:tab w:val="right" w:pos="8306"/>
        </w:tabs>
        <w:jc w:val="right"/>
        <w:rPr>
          <w:rFonts w:ascii="Arial" w:hAnsi="Arial" w:cs="Arial"/>
          <w:sz w:val="44"/>
          <w:szCs w:val="44"/>
        </w:rPr>
      </w:pPr>
      <w:r w:rsidRPr="00CC5447">
        <w:rPr>
          <w:rFonts w:ascii="Arial" w:hAnsi="Arial" w:cs="Arial"/>
        </w:rPr>
        <w:lastRenderedPageBreak/>
        <w:t xml:space="preserve"> </w:t>
      </w:r>
      <w:r w:rsidR="00CC5447" w:rsidRPr="00CC5447">
        <w:rPr>
          <w:rFonts w:ascii="Arial" w:hAnsi="Arial" w:cs="Arial"/>
          <w:sz w:val="44"/>
          <w:szCs w:val="44"/>
        </w:rPr>
        <w:t>1.</w:t>
      </w:r>
      <w:r w:rsidR="00CC5447">
        <w:rPr>
          <w:rFonts w:ascii="Arial" w:hAnsi="Arial" w:cs="Arial"/>
          <w:sz w:val="44"/>
          <w:szCs w:val="44"/>
        </w:rPr>
        <w:t xml:space="preserve"> </w:t>
      </w:r>
      <w:proofErr w:type="gramStart"/>
      <w:r w:rsidR="00CC5447" w:rsidRPr="00CC5447">
        <w:rPr>
          <w:rFonts w:ascii="Arial" w:hAnsi="Arial" w:cs="Arial"/>
          <w:sz w:val="44"/>
          <w:szCs w:val="44"/>
        </w:rPr>
        <w:t>abstract</w:t>
      </w:r>
      <w:proofErr w:type="gramEnd"/>
      <w:r w:rsidR="00CC5447">
        <w:rPr>
          <w:rFonts w:ascii="Arial" w:hAnsi="Arial" w:cs="Arial"/>
          <w:sz w:val="44"/>
          <w:szCs w:val="44"/>
        </w:rPr>
        <w:t>:</w:t>
      </w:r>
    </w:p>
    <w:p w:rsidR="00902EA1" w:rsidRDefault="00902EA1" w:rsidP="00902EA1">
      <w:pPr>
        <w:jc w:val="right"/>
        <w:rPr>
          <w:rFonts w:ascii="Arial" w:hAnsi="Arial" w:cs="Arial"/>
          <w:sz w:val="36"/>
          <w:szCs w:val="36"/>
        </w:rPr>
      </w:pPr>
      <w:proofErr w:type="spellStart"/>
      <w:r w:rsidRPr="00902EA1">
        <w:rPr>
          <w:rFonts w:ascii="Arial" w:hAnsi="Arial" w:cs="Arial"/>
          <w:sz w:val="36"/>
          <w:szCs w:val="36"/>
          <w:u w:val="single"/>
        </w:rPr>
        <w:t>A.The</w:t>
      </w:r>
      <w:proofErr w:type="spellEnd"/>
      <w:r w:rsidRPr="00902EA1">
        <w:rPr>
          <w:rFonts w:ascii="Arial" w:hAnsi="Arial" w:cs="Arial"/>
          <w:sz w:val="36"/>
          <w:szCs w:val="36"/>
          <w:u w:val="single"/>
        </w:rPr>
        <w:t xml:space="preserve"> aim of the experiment:</w:t>
      </w:r>
      <w:r w:rsidRPr="00902EA1">
        <w:rPr>
          <w:rFonts w:ascii="Arial" w:hAnsi="Arial" w:cs="Arial"/>
          <w:sz w:val="36"/>
          <w:szCs w:val="36"/>
        </w:rPr>
        <w:t xml:space="preserve"> Finding the resistance of a linear and non-linear component (carbon resistor, a diode, and a light bulb) from an I-V graph.</w:t>
      </w:r>
    </w:p>
    <w:p w:rsidR="00A83FD0" w:rsidRDefault="00A83FD0" w:rsidP="00A83FD0">
      <w:pPr>
        <w:jc w:val="right"/>
        <w:rPr>
          <w:rFonts w:ascii="Ebrima" w:hAnsi="Ebrima"/>
          <w:sz w:val="36"/>
          <w:szCs w:val="36"/>
        </w:rPr>
      </w:pPr>
      <w:proofErr w:type="spellStart"/>
      <w:r w:rsidRPr="00A83FD0">
        <w:rPr>
          <w:rFonts w:ascii="Ebrima" w:hAnsi="Ebrima"/>
          <w:sz w:val="36"/>
          <w:szCs w:val="36"/>
          <w:u w:val="single"/>
        </w:rPr>
        <w:t>B.The</w:t>
      </w:r>
      <w:proofErr w:type="spellEnd"/>
      <w:r w:rsidRPr="00A83FD0">
        <w:rPr>
          <w:rFonts w:ascii="Ebrima" w:hAnsi="Ebrima"/>
          <w:sz w:val="36"/>
          <w:szCs w:val="36"/>
          <w:u w:val="single"/>
        </w:rPr>
        <w:t xml:space="preserve"> method used:</w:t>
      </w:r>
      <w:r w:rsidRPr="00A83FD0">
        <w:rPr>
          <w:rFonts w:ascii="Ebrima" w:hAnsi="Ebrima"/>
          <w:sz w:val="36"/>
          <w:szCs w:val="36"/>
        </w:rPr>
        <w:t xml:space="preserve"> By taking several readings for </w:t>
      </w:r>
      <w:proofErr w:type="gramStart"/>
      <w:r w:rsidRPr="00A83FD0">
        <w:rPr>
          <w:rFonts w:ascii="Ebrima" w:hAnsi="Ebrima"/>
          <w:sz w:val="36"/>
          <w:szCs w:val="36"/>
        </w:rPr>
        <w:t>I</w:t>
      </w:r>
      <w:proofErr w:type="gramEnd"/>
      <w:r w:rsidRPr="00A83FD0">
        <w:rPr>
          <w:rFonts w:ascii="Ebrima" w:hAnsi="Ebrima"/>
          <w:sz w:val="36"/>
          <w:szCs w:val="36"/>
        </w:rPr>
        <w:t xml:space="preserve"> and V, and drawing I</w:t>
      </w:r>
      <w:r w:rsidRPr="00A83FD0">
        <w:rPr>
          <w:rFonts w:ascii="Ebrima" w:hAnsi="Ebrima"/>
        </w:rPr>
        <w:t xml:space="preserve"> vs. </w:t>
      </w:r>
      <w:r w:rsidRPr="00A83FD0">
        <w:rPr>
          <w:rFonts w:ascii="Ebrima" w:hAnsi="Ebrima"/>
          <w:sz w:val="36"/>
          <w:szCs w:val="36"/>
        </w:rPr>
        <w:t>V for every component.</w:t>
      </w:r>
    </w:p>
    <w:p w:rsidR="00A83FD0" w:rsidRPr="00A83FD0" w:rsidRDefault="00A83FD0" w:rsidP="00A83FD0">
      <w:pPr>
        <w:jc w:val="right"/>
        <w:rPr>
          <w:rFonts w:ascii="Arial Rounded MT Bold" w:hAnsi="Arial Rounded MT Bold"/>
          <w:sz w:val="36"/>
          <w:szCs w:val="36"/>
          <w:u w:val="single"/>
        </w:rPr>
      </w:pPr>
      <w:r w:rsidRPr="00A83FD0">
        <w:rPr>
          <w:rFonts w:ascii="Arial Rounded MT Bold" w:hAnsi="Arial Rounded MT Bold"/>
          <w:sz w:val="36"/>
          <w:szCs w:val="36"/>
        </w:rPr>
        <w:t>c.</w:t>
      </w:r>
      <w:r w:rsidRPr="00A83FD0">
        <w:rPr>
          <w:rFonts w:ascii="Arial Rounded MT Bold" w:hAnsi="Arial Rounded MT Bold"/>
          <w:sz w:val="36"/>
          <w:szCs w:val="36"/>
          <w:u w:val="single"/>
        </w:rPr>
        <w:t xml:space="preserve"> The main results:</w:t>
      </w:r>
    </w:p>
    <w:p w:rsidR="00A83FD0" w:rsidRDefault="00A83FD0" w:rsidP="00A83FD0">
      <w:pPr>
        <w:jc w:val="right"/>
        <w:rPr>
          <w:rFonts w:ascii="Ebrima" w:hAnsi="Ebrima"/>
          <w:sz w:val="36"/>
          <w:szCs w:val="36"/>
        </w:rPr>
      </w:pPr>
    </w:p>
    <w:p w:rsidR="00A83FD0" w:rsidRPr="00A83FD0" w:rsidRDefault="00A83FD0" w:rsidP="00A83FD0">
      <w:pPr>
        <w:jc w:val="right"/>
        <w:rPr>
          <w:rFonts w:ascii="Ebrima" w:hAnsi="Ebrima"/>
          <w:sz w:val="36"/>
          <w:szCs w:val="36"/>
        </w:rPr>
      </w:pPr>
    </w:p>
    <w:p w:rsidR="00902EA1" w:rsidRDefault="00902EA1" w:rsidP="00CC5447">
      <w:pPr>
        <w:tabs>
          <w:tab w:val="left" w:pos="3266"/>
          <w:tab w:val="right" w:pos="8306"/>
        </w:tabs>
        <w:jc w:val="right"/>
        <w:rPr>
          <w:rFonts w:ascii="Arial" w:hAnsi="Arial" w:cs="Arial"/>
          <w:sz w:val="36"/>
          <w:szCs w:val="36"/>
        </w:rPr>
      </w:pPr>
    </w:p>
    <w:p w:rsidR="00A83FD0" w:rsidRDefault="00A83FD0" w:rsidP="00CC5447">
      <w:pPr>
        <w:tabs>
          <w:tab w:val="left" w:pos="3266"/>
          <w:tab w:val="right" w:pos="8306"/>
        </w:tabs>
        <w:jc w:val="right"/>
        <w:rPr>
          <w:rFonts w:ascii="Arial" w:hAnsi="Arial" w:cs="Arial"/>
          <w:sz w:val="36"/>
          <w:szCs w:val="36"/>
        </w:rPr>
      </w:pPr>
    </w:p>
    <w:p w:rsidR="00A83FD0" w:rsidRPr="00902EA1" w:rsidRDefault="00A83FD0" w:rsidP="00CC5447">
      <w:pPr>
        <w:tabs>
          <w:tab w:val="left" w:pos="3266"/>
          <w:tab w:val="right" w:pos="8306"/>
        </w:tabs>
        <w:jc w:val="right"/>
        <w:rPr>
          <w:rFonts w:ascii="Arial" w:hAnsi="Arial" w:cs="Arial"/>
          <w:sz w:val="44"/>
          <w:szCs w:val="44"/>
        </w:rPr>
      </w:pPr>
    </w:p>
    <w:p w:rsidR="00A83FD0" w:rsidRDefault="00A83FD0" w:rsidP="00A83FD0">
      <w:pPr>
        <w:jc w:val="righ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Theory</w:t>
      </w:r>
      <w:r w:rsidRPr="00C34FC0">
        <w:rPr>
          <w:rFonts w:ascii="Arial" w:hAnsi="Arial" w:cs="Arial"/>
          <w:b/>
          <w:bCs/>
          <w:sz w:val="36"/>
          <w:szCs w:val="36"/>
        </w:rPr>
        <w:t>: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A83FD0" w:rsidRPr="008B6B2F" w:rsidRDefault="00A83FD0" w:rsidP="00A83FD0">
      <w:pPr>
        <w:jc w:val="right"/>
        <w:rPr>
          <w:sz w:val="28"/>
          <w:szCs w:val="28"/>
        </w:rPr>
      </w:pPr>
      <w:r w:rsidRPr="008B6B2F">
        <w:rPr>
          <w:sz w:val="28"/>
          <w:szCs w:val="28"/>
        </w:rPr>
        <w:t xml:space="preserve">     </w:t>
      </w:r>
      <w:r w:rsidRPr="008B6B2F">
        <w:rPr>
          <w:i/>
          <w:iCs/>
          <w:sz w:val="28"/>
          <w:szCs w:val="28"/>
        </w:rPr>
        <w:t>I-V characteristic</w:t>
      </w:r>
      <w:r w:rsidRPr="008B6B2F">
        <w:rPr>
          <w:sz w:val="28"/>
          <w:szCs w:val="28"/>
        </w:rPr>
        <w:t xml:space="preserve"> is the relation between the current passing through a circuit component and the voltage difference between its terminals. And when such a relation is plotted; components that have a straight line I-V characteristic are called linear components. And the slope of this representative graph is the value (1/resistance) of the component. And since linear components’ graphs are straight lines, then this value is a constant and so is the value of the resistance. However, most resistors used in laboratory are linear carbon resistors.</w:t>
      </w:r>
    </w:p>
    <w:p w:rsidR="00A83FD0" w:rsidRPr="008B6B2F" w:rsidRDefault="00A83FD0" w:rsidP="00A83FD0">
      <w:pPr>
        <w:jc w:val="right"/>
        <w:rPr>
          <w:sz w:val="28"/>
          <w:szCs w:val="28"/>
        </w:rPr>
      </w:pPr>
      <w:r w:rsidRPr="008B6B2F">
        <w:rPr>
          <w:sz w:val="28"/>
          <w:szCs w:val="28"/>
        </w:rPr>
        <w:t xml:space="preserve">   On the other hand, components that don’t </w:t>
      </w:r>
      <w:proofErr w:type="spellStart"/>
      <w:r w:rsidRPr="008B6B2F">
        <w:rPr>
          <w:sz w:val="28"/>
          <w:szCs w:val="28"/>
        </w:rPr>
        <w:t>posses</w:t>
      </w:r>
      <w:proofErr w:type="spellEnd"/>
      <w:r w:rsidRPr="008B6B2F">
        <w:rPr>
          <w:sz w:val="28"/>
          <w:szCs w:val="28"/>
        </w:rPr>
        <w:t xml:space="preserve"> straight line I-V characteristics are called non-linear components. </w:t>
      </w:r>
      <w:proofErr w:type="spellStart"/>
      <w:r w:rsidRPr="008B6B2F">
        <w:rPr>
          <w:sz w:val="28"/>
          <w:szCs w:val="28"/>
        </w:rPr>
        <w:t>And</w:t>
      </w:r>
      <w:proofErr w:type="spellEnd"/>
      <w:r w:rsidRPr="008B6B2F">
        <w:rPr>
          <w:sz w:val="28"/>
          <w:szCs w:val="28"/>
        </w:rPr>
        <w:t xml:space="preserve"> example is a </w:t>
      </w:r>
      <w:r w:rsidRPr="008B6B2F">
        <w:rPr>
          <w:sz w:val="28"/>
          <w:szCs w:val="28"/>
        </w:rPr>
        <w:lastRenderedPageBreak/>
        <w:t>diode; a device frequently used in electronic circuits to provide on way current paths</w:t>
      </w:r>
      <w:r>
        <w:rPr>
          <w:sz w:val="28"/>
          <w:szCs w:val="28"/>
        </w:rPr>
        <w:t>.</w:t>
      </w:r>
    </w:p>
    <w:p w:rsidR="00A83FD0" w:rsidRPr="008B6B2F" w:rsidRDefault="00A83FD0" w:rsidP="00A83FD0">
      <w:pPr>
        <w:jc w:val="right"/>
        <w:rPr>
          <w:sz w:val="28"/>
          <w:szCs w:val="28"/>
        </w:rPr>
      </w:pPr>
      <w:r w:rsidRPr="008B6B2F">
        <w:rPr>
          <w:sz w:val="28"/>
          <w:szCs w:val="28"/>
        </w:rPr>
        <w:t xml:space="preserve">    The relation between the current (I) passing through a semi conducting diode and the potential difference (V) between its terminals is usually given by the equation:</w:t>
      </w:r>
    </w:p>
    <w:p w:rsidR="00A83FD0" w:rsidRPr="00D90DE5" w:rsidRDefault="00A83FD0" w:rsidP="00A83FD0">
      <w:pPr>
        <w:jc w:val="right"/>
        <w:rPr>
          <w:rFonts w:ascii="AngsanaUPC" w:hAnsi="AngsanaUPC" w:cs="AngsanaUPC"/>
          <w:b/>
          <w:bCs/>
          <w:sz w:val="28"/>
          <w:szCs w:val="28"/>
        </w:rPr>
      </w:pPr>
      <w:r w:rsidRPr="00D90DE5">
        <w:rPr>
          <w:rFonts w:ascii="AngsanaUPC" w:hAnsi="AngsanaUPC" w:cs="AngsanaUPC"/>
          <w:b/>
          <w:bCs/>
          <w:position w:val="-12"/>
          <w:sz w:val="28"/>
          <w:szCs w:val="28"/>
        </w:rPr>
        <w:object w:dxaOrig="15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8.75pt" o:ole="">
            <v:imagedata r:id="rId6" o:title=""/>
          </v:shape>
          <o:OLEObject Type="Embed" ProgID="Equation.3" ShapeID="_x0000_i1025" DrawAspect="Content" ObjectID="_1549221587" r:id="rId7"/>
        </w:object>
      </w:r>
    </w:p>
    <w:p w:rsidR="00A83FD0" w:rsidRPr="008B6B2F" w:rsidRDefault="00A83FD0" w:rsidP="00A83FD0">
      <w:pPr>
        <w:jc w:val="right"/>
        <w:rPr>
          <w:sz w:val="28"/>
          <w:szCs w:val="28"/>
        </w:rPr>
      </w:pPr>
      <w:bookmarkStart w:id="0" w:name="_GoBack"/>
      <w:bookmarkEnd w:id="0"/>
      <w:r w:rsidRPr="008B6B2F">
        <w:rPr>
          <w:sz w:val="28"/>
          <w:szCs w:val="28"/>
        </w:rPr>
        <w:t xml:space="preserve">Where </w:t>
      </w:r>
      <w:r w:rsidRPr="008B6B2F">
        <w:rPr>
          <w:position w:val="-12"/>
          <w:sz w:val="28"/>
          <w:szCs w:val="28"/>
        </w:rPr>
        <w:object w:dxaOrig="260" w:dyaOrig="360">
          <v:shape id="_x0000_i1026" type="#_x0000_t75" style="width:12.75pt;height:18pt" o:ole="">
            <v:imagedata r:id="rId8" o:title=""/>
          </v:shape>
          <o:OLEObject Type="Embed" ProgID="Equation.3" ShapeID="_x0000_i1026" DrawAspect="Content" ObjectID="_1549221588" r:id="rId9"/>
        </w:object>
      </w:r>
      <w:r w:rsidRPr="008B6B2F">
        <w:rPr>
          <w:sz w:val="28"/>
          <w:szCs w:val="28"/>
        </w:rPr>
        <w:t xml:space="preserve"> is called the saturation current, K is a function of te</w:t>
      </w:r>
      <w:r>
        <w:rPr>
          <w:sz w:val="28"/>
          <w:szCs w:val="28"/>
        </w:rPr>
        <w:t>mperature only. Therefore a semi</w:t>
      </w:r>
      <w:r w:rsidRPr="008B6B2F">
        <w:rPr>
          <w:sz w:val="28"/>
          <w:szCs w:val="28"/>
        </w:rPr>
        <w:t>conducting diode has a variable resistance that depends on the value of the current passing through it.</w:t>
      </w:r>
    </w:p>
    <w:p w:rsidR="00A83FD0" w:rsidRPr="008B6B2F" w:rsidRDefault="00A83FD0" w:rsidP="00A83FD0">
      <w:pPr>
        <w:jc w:val="right"/>
        <w:rPr>
          <w:sz w:val="28"/>
          <w:szCs w:val="28"/>
        </w:rPr>
      </w:pPr>
      <w:r w:rsidRPr="008B6B2F">
        <w:rPr>
          <w:sz w:val="28"/>
          <w:szCs w:val="28"/>
        </w:rPr>
        <w:t xml:space="preserve">   Another example of a component that possesses </w:t>
      </w:r>
      <w:proofErr w:type="spellStart"/>
      <w:r w:rsidRPr="008B6B2F">
        <w:rPr>
          <w:sz w:val="28"/>
          <w:szCs w:val="28"/>
        </w:rPr>
        <w:t>non linear</w:t>
      </w:r>
      <w:proofErr w:type="spellEnd"/>
      <w:r w:rsidRPr="008B6B2F">
        <w:rPr>
          <w:sz w:val="28"/>
          <w:szCs w:val="28"/>
        </w:rPr>
        <w:t xml:space="preserve"> I-V characteristics is the light bulb, where the tungsten wire converts the electrical power to heat energy. As a result light is emitted. The resistivity and thus the resistance of the conducting material, depends on the temperature of that material according to </w:t>
      </w:r>
    </w:p>
    <w:p w:rsidR="00A83FD0" w:rsidRPr="008B6B2F" w:rsidRDefault="00A83FD0" w:rsidP="00A83FD0">
      <w:pPr>
        <w:jc w:val="right"/>
        <w:rPr>
          <w:sz w:val="28"/>
          <w:szCs w:val="28"/>
        </w:rPr>
      </w:pPr>
      <w:r w:rsidRPr="008B6B2F">
        <w:rPr>
          <w:position w:val="-12"/>
          <w:sz w:val="28"/>
          <w:szCs w:val="28"/>
        </w:rPr>
        <w:object w:dxaOrig="2260" w:dyaOrig="360">
          <v:shape id="_x0000_i1027" type="#_x0000_t75" style="width:113.25pt;height:18pt" o:ole="">
            <v:imagedata r:id="rId10" o:title=""/>
          </v:shape>
          <o:OLEObject Type="Embed" ProgID="Equation.3" ShapeID="_x0000_i1027" DrawAspect="Content" ObjectID="_1549221589" r:id="rId11"/>
        </w:object>
      </w:r>
    </w:p>
    <w:p w:rsidR="00A83FD0" w:rsidRDefault="00A83FD0" w:rsidP="00A83FD0">
      <w:pPr>
        <w:jc w:val="right"/>
        <w:rPr>
          <w:sz w:val="28"/>
          <w:szCs w:val="28"/>
        </w:rPr>
      </w:pPr>
      <w:r w:rsidRPr="008B6B2F">
        <w:rPr>
          <w:sz w:val="28"/>
          <w:szCs w:val="28"/>
        </w:rPr>
        <w:t>Where (</w:t>
      </w:r>
      <w:r w:rsidRPr="008B6B2F">
        <w:rPr>
          <w:position w:val="-12"/>
          <w:sz w:val="28"/>
          <w:szCs w:val="28"/>
        </w:rPr>
        <w:object w:dxaOrig="300" w:dyaOrig="360">
          <v:shape id="_x0000_i1028" type="#_x0000_t75" style="width:15pt;height:18pt" o:ole="">
            <v:imagedata r:id="rId12" o:title=""/>
          </v:shape>
          <o:OLEObject Type="Embed" ProgID="Equation.3" ShapeID="_x0000_i1028" DrawAspect="Content" ObjectID="_1549221590" r:id="rId13"/>
        </w:object>
      </w:r>
      <w:r w:rsidRPr="008B6B2F">
        <w:rPr>
          <w:sz w:val="28"/>
          <w:szCs w:val="28"/>
        </w:rPr>
        <w:t>) is the resistance at temperature (</w:t>
      </w:r>
      <w:r w:rsidRPr="008B6B2F">
        <w:rPr>
          <w:position w:val="-12"/>
          <w:sz w:val="28"/>
          <w:szCs w:val="28"/>
        </w:rPr>
        <w:object w:dxaOrig="260" w:dyaOrig="360">
          <v:shape id="_x0000_i1029" type="#_x0000_t75" style="width:12.75pt;height:18pt" o:ole="">
            <v:imagedata r:id="rId14" o:title=""/>
          </v:shape>
          <o:OLEObject Type="Embed" ProgID="Equation.3" ShapeID="_x0000_i1029" DrawAspect="Content" ObjectID="_1549221591" r:id="rId15"/>
        </w:object>
      </w:r>
      <w:r w:rsidRPr="008B6B2F">
        <w:rPr>
          <w:sz w:val="28"/>
          <w:szCs w:val="28"/>
        </w:rPr>
        <w:t xml:space="preserve">), and </w:t>
      </w:r>
      <w:r w:rsidRPr="008B6B2F">
        <w:rPr>
          <w:position w:val="-6"/>
          <w:sz w:val="28"/>
          <w:szCs w:val="28"/>
        </w:rPr>
        <w:object w:dxaOrig="240" w:dyaOrig="220">
          <v:shape id="_x0000_i1030" type="#_x0000_t75" style="width:12pt;height:11.25pt" o:ole="">
            <v:imagedata r:id="rId16" o:title=""/>
          </v:shape>
          <o:OLEObject Type="Embed" ProgID="Equation.3" ShapeID="_x0000_i1030" DrawAspect="Content" ObjectID="_1549221592" r:id="rId17"/>
        </w:object>
      </w:r>
      <w:r w:rsidRPr="008B6B2F">
        <w:rPr>
          <w:sz w:val="28"/>
          <w:szCs w:val="28"/>
        </w:rPr>
        <w:t xml:space="preserve"> is the temperature coefficient of resistivity. And since the resistivity of the tungsten changes with temperature, then the resistance changes in a similar manner</w:t>
      </w:r>
      <w:r>
        <w:rPr>
          <w:sz w:val="28"/>
          <w:szCs w:val="28"/>
        </w:rPr>
        <w:t>,</w:t>
      </w:r>
      <w:r w:rsidRPr="008B6B2F">
        <w:rPr>
          <w:sz w:val="28"/>
          <w:szCs w:val="28"/>
        </w:rPr>
        <w:t xml:space="preserve"> causing the bulb to have </w:t>
      </w:r>
      <w:proofErr w:type="spellStart"/>
      <w:r w:rsidRPr="008B6B2F">
        <w:rPr>
          <w:sz w:val="28"/>
          <w:szCs w:val="28"/>
        </w:rPr>
        <w:t>non linear</w:t>
      </w:r>
      <w:proofErr w:type="spellEnd"/>
      <w:r w:rsidRPr="008B6B2F">
        <w:rPr>
          <w:sz w:val="28"/>
          <w:szCs w:val="28"/>
        </w:rPr>
        <w:t xml:space="preserve"> I-V characteristics.</w:t>
      </w:r>
    </w:p>
    <w:p w:rsidR="00BC770A" w:rsidRPr="00A83FD0" w:rsidRDefault="00D90DE5" w:rsidP="004D3AF1">
      <w:pPr>
        <w:tabs>
          <w:tab w:val="left" w:pos="3611"/>
        </w:tabs>
      </w:pPr>
    </w:p>
    <w:sectPr w:rsidR="00BC770A" w:rsidRPr="00A83FD0" w:rsidSect="003A7E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F1"/>
    <w:rsid w:val="003A7E5E"/>
    <w:rsid w:val="003D4B36"/>
    <w:rsid w:val="004D3AF1"/>
    <w:rsid w:val="00902EA1"/>
    <w:rsid w:val="00A83FD0"/>
    <w:rsid w:val="00CC5447"/>
    <w:rsid w:val="00D90DE5"/>
    <w:rsid w:val="00EE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0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0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Ahmad</cp:lastModifiedBy>
  <cp:revision>2</cp:revision>
  <dcterms:created xsi:type="dcterms:W3CDTF">2017-02-21T16:06:00Z</dcterms:created>
  <dcterms:modified xsi:type="dcterms:W3CDTF">2017-02-21T20:33:00Z</dcterms:modified>
</cp:coreProperties>
</file>