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76" w:rsidRPr="005C2015" w:rsidRDefault="00C827BA" w:rsidP="00ED4598">
      <w:pPr>
        <w:jc w:val="center"/>
        <w:rPr>
          <w:b/>
          <w:bCs/>
          <w:sz w:val="28"/>
          <w:szCs w:val="28"/>
        </w:rPr>
      </w:pPr>
      <w:r w:rsidRPr="005C2015">
        <w:rPr>
          <w:b/>
          <w:bCs/>
          <w:sz w:val="28"/>
          <w:szCs w:val="28"/>
        </w:rPr>
        <w:t xml:space="preserve">Physics </w:t>
      </w:r>
      <w:r w:rsidR="00D03F8C" w:rsidRPr="005C2015">
        <w:rPr>
          <w:b/>
          <w:bCs/>
          <w:sz w:val="28"/>
          <w:szCs w:val="28"/>
        </w:rPr>
        <w:t xml:space="preserve">112 </w:t>
      </w:r>
      <w:r w:rsidR="00D03F8C">
        <w:rPr>
          <w:b/>
          <w:bCs/>
          <w:sz w:val="28"/>
          <w:szCs w:val="28"/>
        </w:rPr>
        <w:t>Data Sheet 2</w:t>
      </w:r>
    </w:p>
    <w:p w:rsidR="005C2015" w:rsidRDefault="005C2015" w:rsidP="006028D9">
      <w:pPr>
        <w:jc w:val="center"/>
        <w:rPr>
          <w:b/>
          <w:bCs/>
          <w:sz w:val="28"/>
          <w:szCs w:val="28"/>
        </w:rPr>
      </w:pPr>
      <w:r w:rsidRPr="005C2015">
        <w:rPr>
          <w:b/>
          <w:bCs/>
          <w:sz w:val="28"/>
          <w:szCs w:val="28"/>
        </w:rPr>
        <w:t>Exp</w:t>
      </w:r>
      <w:proofErr w:type="gramStart"/>
      <w:r w:rsidRPr="005C2015">
        <w:rPr>
          <w:b/>
          <w:bCs/>
          <w:sz w:val="28"/>
          <w:szCs w:val="28"/>
        </w:rPr>
        <w:t>.#</w:t>
      </w:r>
      <w:proofErr w:type="gramEnd"/>
      <w:r w:rsidR="006028D9">
        <w:rPr>
          <w:b/>
          <w:bCs/>
          <w:sz w:val="28"/>
          <w:szCs w:val="28"/>
        </w:rPr>
        <w:t>3</w:t>
      </w:r>
      <w:r w:rsidRPr="005C2015">
        <w:rPr>
          <w:b/>
          <w:bCs/>
          <w:sz w:val="28"/>
          <w:szCs w:val="28"/>
        </w:rPr>
        <w:t xml:space="preserve">: </w:t>
      </w:r>
      <w:r w:rsidR="006028D9">
        <w:rPr>
          <w:b/>
          <w:bCs/>
          <w:sz w:val="28"/>
          <w:szCs w:val="28"/>
        </w:rPr>
        <w:t xml:space="preserve">Network analysis 1: The </w:t>
      </w:r>
      <w:proofErr w:type="spellStart"/>
      <w:r w:rsidR="006028D9">
        <w:rPr>
          <w:b/>
          <w:bCs/>
          <w:sz w:val="28"/>
          <w:szCs w:val="28"/>
        </w:rPr>
        <w:t>spp</w:t>
      </w:r>
      <w:proofErr w:type="spellEnd"/>
      <w:r w:rsidR="006028D9">
        <w:rPr>
          <w:b/>
          <w:bCs/>
          <w:sz w:val="28"/>
          <w:szCs w:val="28"/>
        </w:rPr>
        <w:t xml:space="preserve"> and Kirchhoff’s laws</w:t>
      </w:r>
    </w:p>
    <w:p w:rsidR="005C2015" w:rsidRDefault="006028D9" w:rsidP="005C20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114935</wp:posOffset>
            </wp:positionV>
            <wp:extent cx="3938905" cy="1466850"/>
            <wp:effectExtent l="19050" t="0" r="4445" b="0"/>
            <wp:wrapSquare wrapText="bothSides"/>
            <wp:docPr id="1" name="Picture 0" descr="fig3-n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-nw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8D9" w:rsidRPr="00B50FA1" w:rsidRDefault="006028D9" w:rsidP="000C6D2A">
      <w:pPr>
        <w:jc w:val="both"/>
        <w:rPr>
          <w:b/>
          <w:bCs/>
          <w:sz w:val="28"/>
          <w:szCs w:val="28"/>
        </w:rPr>
      </w:pPr>
      <w:r w:rsidRPr="00B50FA1">
        <w:rPr>
          <w:b/>
          <w:bCs/>
          <w:sz w:val="28"/>
          <w:szCs w:val="28"/>
        </w:rPr>
        <w:t xml:space="preserve">1)  </w:t>
      </w:r>
      <w:r w:rsidRPr="00B50FA1">
        <w:rPr>
          <w:b/>
          <w:bCs/>
          <w:sz w:val="28"/>
          <w:szCs w:val="28"/>
          <w:u w:val="single"/>
        </w:rPr>
        <w:t>Kirchhoff’s Laws</w:t>
      </w:r>
    </w:p>
    <w:p w:rsidR="006028D9" w:rsidRDefault="006028D9" w:rsidP="000C6D2A">
      <w:pPr>
        <w:jc w:val="both"/>
        <w:rPr>
          <w:sz w:val="28"/>
          <w:szCs w:val="28"/>
        </w:rPr>
      </w:pPr>
      <w:r>
        <w:rPr>
          <w:sz w:val="28"/>
          <w:szCs w:val="28"/>
        </w:rPr>
        <w:t>Connect the circuit shown:</w:t>
      </w:r>
    </w:p>
    <w:p w:rsidR="006028D9" w:rsidRPr="006028D9" w:rsidRDefault="006028D9" w:rsidP="006028D9">
      <w:pPr>
        <w:ind w:left="180"/>
        <w:rPr>
          <w:sz w:val="28"/>
          <w:szCs w:val="28"/>
        </w:rPr>
      </w:pPr>
      <w:r w:rsidRPr="006028D9">
        <w:rPr>
          <w:sz w:val="28"/>
          <w:szCs w:val="28"/>
        </w:rPr>
        <w:t>R</w:t>
      </w:r>
      <w:r w:rsidRPr="006028D9">
        <w:rPr>
          <w:sz w:val="28"/>
          <w:szCs w:val="28"/>
          <w:vertAlign w:val="subscript"/>
        </w:rPr>
        <w:t>1</w:t>
      </w:r>
      <w:r w:rsidRPr="006028D9">
        <w:rPr>
          <w:sz w:val="28"/>
          <w:szCs w:val="28"/>
        </w:rPr>
        <w:t xml:space="preserve">= 2 </w:t>
      </w:r>
      <w:proofErr w:type="spellStart"/>
      <w:r w:rsidRPr="006028D9">
        <w:rPr>
          <w:sz w:val="28"/>
          <w:szCs w:val="28"/>
        </w:rPr>
        <w:t>kΩ</w:t>
      </w:r>
      <w:proofErr w:type="spellEnd"/>
      <w:r w:rsidRPr="006028D9">
        <w:rPr>
          <w:sz w:val="28"/>
          <w:szCs w:val="28"/>
        </w:rPr>
        <w:t>,</w:t>
      </w:r>
    </w:p>
    <w:p w:rsidR="006028D9" w:rsidRPr="006028D9" w:rsidRDefault="006028D9" w:rsidP="006028D9">
      <w:pPr>
        <w:ind w:left="180"/>
        <w:rPr>
          <w:sz w:val="28"/>
          <w:szCs w:val="28"/>
        </w:rPr>
      </w:pPr>
      <w:r w:rsidRPr="006028D9">
        <w:rPr>
          <w:sz w:val="28"/>
          <w:szCs w:val="28"/>
        </w:rPr>
        <w:t>R</w:t>
      </w:r>
      <w:r w:rsidRPr="006028D9">
        <w:rPr>
          <w:sz w:val="28"/>
          <w:szCs w:val="28"/>
          <w:vertAlign w:val="subscript"/>
        </w:rPr>
        <w:t>2</w:t>
      </w:r>
      <w:r w:rsidRPr="006028D9">
        <w:rPr>
          <w:sz w:val="28"/>
          <w:szCs w:val="28"/>
        </w:rPr>
        <w:t xml:space="preserve">= 3.3 </w:t>
      </w:r>
      <w:proofErr w:type="spellStart"/>
      <w:r w:rsidRPr="006028D9">
        <w:rPr>
          <w:sz w:val="28"/>
          <w:szCs w:val="28"/>
        </w:rPr>
        <w:t>kΩ</w:t>
      </w:r>
      <w:proofErr w:type="spellEnd"/>
      <w:r w:rsidRPr="006028D9">
        <w:rPr>
          <w:sz w:val="28"/>
          <w:szCs w:val="28"/>
        </w:rPr>
        <w:t>,</w:t>
      </w:r>
    </w:p>
    <w:p w:rsidR="006028D9" w:rsidRPr="006028D9" w:rsidRDefault="006028D9" w:rsidP="006028D9">
      <w:pPr>
        <w:ind w:left="180"/>
        <w:rPr>
          <w:sz w:val="28"/>
          <w:szCs w:val="28"/>
        </w:rPr>
      </w:pPr>
      <w:r w:rsidRPr="006028D9">
        <w:rPr>
          <w:sz w:val="28"/>
          <w:szCs w:val="28"/>
        </w:rPr>
        <w:t>R</w:t>
      </w:r>
      <w:r w:rsidRPr="006028D9">
        <w:rPr>
          <w:sz w:val="28"/>
          <w:szCs w:val="28"/>
          <w:vertAlign w:val="subscript"/>
        </w:rPr>
        <w:t>3</w:t>
      </w:r>
      <w:r w:rsidRPr="006028D9">
        <w:rPr>
          <w:sz w:val="28"/>
          <w:szCs w:val="28"/>
        </w:rPr>
        <w:t xml:space="preserve">= 6.2 </w:t>
      </w:r>
      <w:proofErr w:type="spellStart"/>
      <w:r w:rsidRPr="006028D9">
        <w:rPr>
          <w:sz w:val="28"/>
          <w:szCs w:val="28"/>
        </w:rPr>
        <w:t>kΩ</w:t>
      </w:r>
      <w:proofErr w:type="spellEnd"/>
      <w:r w:rsidRPr="006028D9">
        <w:rPr>
          <w:sz w:val="28"/>
          <w:szCs w:val="28"/>
        </w:rPr>
        <w:t>,</w:t>
      </w:r>
    </w:p>
    <w:p w:rsidR="006028D9" w:rsidRPr="006028D9" w:rsidRDefault="006028D9" w:rsidP="006028D9">
      <w:pPr>
        <w:ind w:left="180"/>
        <w:rPr>
          <w:sz w:val="28"/>
          <w:szCs w:val="28"/>
        </w:rPr>
      </w:pPr>
      <w:r w:rsidRPr="006028D9">
        <w:rPr>
          <w:sz w:val="28"/>
          <w:szCs w:val="28"/>
        </w:rPr>
        <w:t>ε</w:t>
      </w:r>
      <w:r w:rsidRPr="006028D9">
        <w:rPr>
          <w:sz w:val="28"/>
          <w:szCs w:val="28"/>
          <w:vertAlign w:val="subscript"/>
        </w:rPr>
        <w:t>1</w:t>
      </w:r>
      <w:r w:rsidRPr="006028D9">
        <w:rPr>
          <w:sz w:val="28"/>
          <w:szCs w:val="28"/>
        </w:rPr>
        <w:t xml:space="preserve">= 10 V, </w:t>
      </w:r>
    </w:p>
    <w:p w:rsidR="006028D9" w:rsidRPr="006028D9" w:rsidRDefault="006028D9" w:rsidP="006028D9">
      <w:pPr>
        <w:ind w:left="180"/>
        <w:rPr>
          <w:sz w:val="28"/>
          <w:szCs w:val="28"/>
        </w:rPr>
      </w:pPr>
      <w:r w:rsidRPr="006028D9">
        <w:rPr>
          <w:sz w:val="28"/>
          <w:szCs w:val="28"/>
        </w:rPr>
        <w:t>ε</w:t>
      </w:r>
      <w:r w:rsidRPr="006028D9">
        <w:rPr>
          <w:sz w:val="28"/>
          <w:szCs w:val="28"/>
          <w:vertAlign w:val="subscript"/>
        </w:rPr>
        <w:t>2</w:t>
      </w:r>
      <w:r w:rsidRPr="006028D9">
        <w:rPr>
          <w:sz w:val="28"/>
          <w:szCs w:val="28"/>
        </w:rPr>
        <w:t>= 12 V.</w:t>
      </w:r>
    </w:p>
    <w:p w:rsidR="006028D9" w:rsidRDefault="006028D9" w:rsidP="002F5860">
      <w:pPr>
        <w:jc w:val="both"/>
        <w:rPr>
          <w:sz w:val="28"/>
          <w:szCs w:val="28"/>
        </w:rPr>
      </w:pPr>
      <w:r>
        <w:rPr>
          <w:sz w:val="28"/>
          <w:szCs w:val="28"/>
        </w:rPr>
        <w:t>Measure the currents:</w:t>
      </w:r>
    </w:p>
    <w:tbl>
      <w:tblPr>
        <w:tblStyle w:val="TableGrid"/>
        <w:tblW w:w="8244" w:type="dxa"/>
        <w:tblInd w:w="558" w:type="dxa"/>
        <w:tblLook w:val="04A0"/>
      </w:tblPr>
      <w:tblGrid>
        <w:gridCol w:w="2340"/>
        <w:gridCol w:w="2952"/>
        <w:gridCol w:w="2952"/>
      </w:tblGrid>
      <w:tr w:rsidR="002F5860" w:rsidTr="002F5860">
        <w:tc>
          <w:tcPr>
            <w:tcW w:w="2340" w:type="dxa"/>
            <w:tcBorders>
              <w:top w:val="nil"/>
              <w:left w:val="nil"/>
            </w:tcBorders>
          </w:tcPr>
          <w:p w:rsidR="002F5860" w:rsidRDefault="002F5860" w:rsidP="000C6D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2F5860" w:rsidRDefault="002F5860" w:rsidP="002F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2952" w:type="dxa"/>
          </w:tcPr>
          <w:p w:rsidR="002F5860" w:rsidRDefault="002F5860" w:rsidP="002F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calculation</w:t>
            </w:r>
          </w:p>
        </w:tc>
      </w:tr>
      <w:tr w:rsidR="006028D9" w:rsidTr="002F5860">
        <w:tc>
          <w:tcPr>
            <w:tcW w:w="2340" w:type="dxa"/>
          </w:tcPr>
          <w:p w:rsidR="006028D9" w:rsidRPr="002F5860" w:rsidRDefault="006028D9" w:rsidP="002F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="002F5860">
              <w:rPr>
                <w:sz w:val="28"/>
                <w:szCs w:val="28"/>
              </w:rPr>
              <w:t xml:space="preserve"> (</w:t>
            </w:r>
            <w:proofErr w:type="spellStart"/>
            <w:r w:rsidR="002F5860">
              <w:rPr>
                <w:sz w:val="28"/>
                <w:szCs w:val="28"/>
              </w:rPr>
              <w:t>mA</w:t>
            </w:r>
            <w:proofErr w:type="spellEnd"/>
            <w:r w:rsidR="002F5860"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:rsidR="006028D9" w:rsidRDefault="006028D9" w:rsidP="002F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6028D9" w:rsidRDefault="006028D9" w:rsidP="002F5860">
            <w:pPr>
              <w:jc w:val="center"/>
              <w:rPr>
                <w:sz w:val="28"/>
                <w:szCs w:val="28"/>
              </w:rPr>
            </w:pPr>
          </w:p>
        </w:tc>
      </w:tr>
      <w:tr w:rsidR="006028D9" w:rsidTr="002F5860">
        <w:tc>
          <w:tcPr>
            <w:tcW w:w="2340" w:type="dxa"/>
          </w:tcPr>
          <w:p w:rsidR="006028D9" w:rsidRPr="002F5860" w:rsidRDefault="006028D9" w:rsidP="002F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="002F5860">
              <w:rPr>
                <w:sz w:val="28"/>
                <w:szCs w:val="28"/>
              </w:rPr>
              <w:t xml:space="preserve"> (</w:t>
            </w:r>
            <w:proofErr w:type="spellStart"/>
            <w:r w:rsidR="002F5860">
              <w:rPr>
                <w:sz w:val="28"/>
                <w:szCs w:val="28"/>
              </w:rPr>
              <w:t>mA</w:t>
            </w:r>
            <w:proofErr w:type="spellEnd"/>
            <w:r w:rsidR="002F5860"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:rsidR="006028D9" w:rsidRDefault="006028D9" w:rsidP="002F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6028D9" w:rsidRDefault="006028D9" w:rsidP="002F5860">
            <w:pPr>
              <w:jc w:val="center"/>
              <w:rPr>
                <w:sz w:val="28"/>
                <w:szCs w:val="28"/>
              </w:rPr>
            </w:pPr>
          </w:p>
        </w:tc>
      </w:tr>
      <w:tr w:rsidR="006028D9" w:rsidTr="002F5860">
        <w:tc>
          <w:tcPr>
            <w:tcW w:w="2340" w:type="dxa"/>
          </w:tcPr>
          <w:p w:rsidR="006028D9" w:rsidRPr="002F5860" w:rsidRDefault="006028D9" w:rsidP="002F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3</w:t>
            </w:r>
            <w:r w:rsidR="002F5860">
              <w:rPr>
                <w:sz w:val="28"/>
                <w:szCs w:val="28"/>
              </w:rPr>
              <w:t xml:space="preserve"> (</w:t>
            </w:r>
            <w:proofErr w:type="spellStart"/>
            <w:r w:rsidR="002F5860">
              <w:rPr>
                <w:sz w:val="28"/>
                <w:szCs w:val="28"/>
              </w:rPr>
              <w:t>mA</w:t>
            </w:r>
            <w:proofErr w:type="spellEnd"/>
            <w:r w:rsidR="002F5860"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:rsidR="006028D9" w:rsidRDefault="006028D9" w:rsidP="002F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6028D9" w:rsidRDefault="006028D9" w:rsidP="002F58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28D9" w:rsidRDefault="002F5860" w:rsidP="000C6D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54610</wp:posOffset>
            </wp:positionV>
            <wp:extent cx="3505200" cy="1466850"/>
            <wp:effectExtent l="19050" t="0" r="0" b="0"/>
            <wp:wrapSquare wrapText="bothSides"/>
            <wp:docPr id="2" name="Picture 1" descr="fig4-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-N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8D9" w:rsidRPr="00B50FA1" w:rsidRDefault="002F5860" w:rsidP="000C6D2A">
      <w:pPr>
        <w:jc w:val="both"/>
        <w:rPr>
          <w:b/>
          <w:bCs/>
          <w:sz w:val="28"/>
          <w:szCs w:val="28"/>
          <w:u w:val="single"/>
        </w:rPr>
      </w:pPr>
      <w:r w:rsidRPr="00B50FA1">
        <w:rPr>
          <w:b/>
          <w:bCs/>
          <w:sz w:val="28"/>
          <w:szCs w:val="28"/>
        </w:rPr>
        <w:t xml:space="preserve">2) </w:t>
      </w:r>
      <w:r w:rsidRPr="00B50FA1">
        <w:rPr>
          <w:b/>
          <w:bCs/>
          <w:sz w:val="28"/>
          <w:szCs w:val="28"/>
          <w:u w:val="single"/>
        </w:rPr>
        <w:t>Superposition Principle</w:t>
      </w:r>
    </w:p>
    <w:p w:rsidR="002F5860" w:rsidRDefault="002F5860" w:rsidP="000C6D2A">
      <w:pPr>
        <w:jc w:val="both"/>
        <w:rPr>
          <w:sz w:val="28"/>
          <w:szCs w:val="28"/>
        </w:rPr>
      </w:pPr>
      <w:r>
        <w:rPr>
          <w:sz w:val="28"/>
          <w:szCs w:val="28"/>
        </w:rPr>
        <w:t>A) Connect the circuit shown:</w:t>
      </w:r>
    </w:p>
    <w:p w:rsidR="002F5860" w:rsidRDefault="002F5860" w:rsidP="002F5860">
      <w:pPr>
        <w:jc w:val="both"/>
        <w:rPr>
          <w:sz w:val="28"/>
          <w:szCs w:val="28"/>
        </w:rPr>
      </w:pPr>
    </w:p>
    <w:p w:rsidR="002F5860" w:rsidRDefault="002F5860" w:rsidP="002F5860">
      <w:pPr>
        <w:jc w:val="both"/>
        <w:rPr>
          <w:sz w:val="28"/>
          <w:szCs w:val="28"/>
        </w:rPr>
      </w:pPr>
    </w:p>
    <w:p w:rsidR="002F5860" w:rsidRDefault="002F5860" w:rsidP="002F5860">
      <w:pPr>
        <w:jc w:val="both"/>
        <w:rPr>
          <w:sz w:val="28"/>
          <w:szCs w:val="28"/>
        </w:rPr>
      </w:pPr>
    </w:p>
    <w:p w:rsidR="002F5860" w:rsidRDefault="002F5860" w:rsidP="002F5860">
      <w:pPr>
        <w:jc w:val="both"/>
        <w:rPr>
          <w:sz w:val="28"/>
          <w:szCs w:val="28"/>
        </w:rPr>
      </w:pPr>
      <w:r>
        <w:rPr>
          <w:sz w:val="28"/>
          <w:szCs w:val="28"/>
        </w:rPr>
        <w:t>Measure the currents:</w:t>
      </w:r>
    </w:p>
    <w:p w:rsidR="002F5860" w:rsidRPr="002F5860" w:rsidRDefault="002F5860" w:rsidP="000C6D2A">
      <w:pPr>
        <w:jc w:val="both"/>
        <w:rPr>
          <w:sz w:val="28"/>
          <w:szCs w:val="28"/>
        </w:rPr>
      </w:pPr>
    </w:p>
    <w:tbl>
      <w:tblPr>
        <w:tblStyle w:val="TableGrid"/>
        <w:tblW w:w="8244" w:type="dxa"/>
        <w:tblInd w:w="558" w:type="dxa"/>
        <w:tblLook w:val="04A0"/>
      </w:tblPr>
      <w:tblGrid>
        <w:gridCol w:w="2340"/>
        <w:gridCol w:w="2952"/>
        <w:gridCol w:w="2952"/>
      </w:tblGrid>
      <w:tr w:rsidR="002F5860" w:rsidTr="000A20FF">
        <w:tc>
          <w:tcPr>
            <w:tcW w:w="2340" w:type="dxa"/>
            <w:tcBorders>
              <w:top w:val="nil"/>
              <w:left w:val="nil"/>
            </w:tcBorders>
          </w:tcPr>
          <w:p w:rsidR="002F5860" w:rsidRDefault="002F5860" w:rsidP="000A2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2F5860" w:rsidRDefault="002F5860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2952" w:type="dxa"/>
          </w:tcPr>
          <w:p w:rsidR="002F5860" w:rsidRDefault="002F5860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calculation</w:t>
            </w:r>
          </w:p>
        </w:tc>
      </w:tr>
      <w:tr w:rsidR="002F5860" w:rsidTr="000A20FF">
        <w:tc>
          <w:tcPr>
            <w:tcW w:w="2340" w:type="dxa"/>
          </w:tcPr>
          <w:p w:rsidR="002F5860" w:rsidRPr="002F5860" w:rsidRDefault="002F5860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:rsidR="002F5860" w:rsidRDefault="002F5860" w:rsidP="000A2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2F5860" w:rsidRDefault="002F5860" w:rsidP="000A20FF">
            <w:pPr>
              <w:jc w:val="center"/>
              <w:rPr>
                <w:sz w:val="28"/>
                <w:szCs w:val="28"/>
              </w:rPr>
            </w:pPr>
          </w:p>
        </w:tc>
      </w:tr>
      <w:tr w:rsidR="002F5860" w:rsidTr="000A20FF">
        <w:tc>
          <w:tcPr>
            <w:tcW w:w="2340" w:type="dxa"/>
          </w:tcPr>
          <w:p w:rsidR="002F5860" w:rsidRPr="002F5860" w:rsidRDefault="002F5860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12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:rsidR="002F5860" w:rsidRDefault="002F5860" w:rsidP="000A2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2F5860" w:rsidRDefault="002F5860" w:rsidP="000A20FF">
            <w:pPr>
              <w:jc w:val="center"/>
              <w:rPr>
                <w:sz w:val="28"/>
                <w:szCs w:val="28"/>
              </w:rPr>
            </w:pPr>
          </w:p>
        </w:tc>
      </w:tr>
      <w:tr w:rsidR="002F5860" w:rsidTr="000A20FF">
        <w:tc>
          <w:tcPr>
            <w:tcW w:w="2340" w:type="dxa"/>
          </w:tcPr>
          <w:p w:rsidR="002F5860" w:rsidRPr="002F5860" w:rsidRDefault="002F5860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13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:rsidR="002F5860" w:rsidRDefault="002F5860" w:rsidP="000A2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2F5860" w:rsidRDefault="002F5860" w:rsidP="000A20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4598" w:rsidRDefault="00B50FA1" w:rsidP="00ED459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170180</wp:posOffset>
            </wp:positionV>
            <wp:extent cx="3651885" cy="1466850"/>
            <wp:effectExtent l="19050" t="0" r="5715" b="0"/>
            <wp:wrapSquare wrapText="bothSides"/>
            <wp:docPr id="3" name="Picture 2" descr="fig5-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-N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860" w:rsidRDefault="002F5860" w:rsidP="002F5860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B) </w:t>
      </w:r>
      <w:r>
        <w:rPr>
          <w:sz w:val="28"/>
          <w:szCs w:val="28"/>
        </w:rPr>
        <w:t>Connect the circuit shown:</w:t>
      </w:r>
    </w:p>
    <w:p w:rsidR="002F5860" w:rsidRDefault="002F5860" w:rsidP="002F5860">
      <w:pPr>
        <w:rPr>
          <w:sz w:val="32"/>
          <w:szCs w:val="32"/>
        </w:rPr>
      </w:pPr>
    </w:p>
    <w:p w:rsidR="00B50FA1" w:rsidRDefault="00B50FA1" w:rsidP="002F5860">
      <w:pPr>
        <w:rPr>
          <w:sz w:val="32"/>
          <w:szCs w:val="32"/>
        </w:rPr>
      </w:pPr>
    </w:p>
    <w:p w:rsidR="00B50FA1" w:rsidRDefault="00B50FA1" w:rsidP="002F5860">
      <w:pPr>
        <w:rPr>
          <w:sz w:val="32"/>
          <w:szCs w:val="32"/>
        </w:rPr>
      </w:pPr>
    </w:p>
    <w:p w:rsidR="00B50FA1" w:rsidRDefault="00B50FA1" w:rsidP="002F5860">
      <w:pPr>
        <w:rPr>
          <w:sz w:val="32"/>
          <w:szCs w:val="32"/>
        </w:rPr>
      </w:pPr>
    </w:p>
    <w:p w:rsidR="00B50FA1" w:rsidRDefault="00B50FA1" w:rsidP="00B50FA1">
      <w:pPr>
        <w:jc w:val="both"/>
        <w:rPr>
          <w:sz w:val="28"/>
          <w:szCs w:val="28"/>
        </w:rPr>
      </w:pPr>
      <w:r>
        <w:rPr>
          <w:sz w:val="28"/>
          <w:szCs w:val="28"/>
        </w:rPr>
        <w:t>Measure the currents:</w:t>
      </w:r>
    </w:p>
    <w:p w:rsidR="00B50FA1" w:rsidRDefault="00B50FA1" w:rsidP="00B50FA1">
      <w:pPr>
        <w:jc w:val="both"/>
        <w:rPr>
          <w:sz w:val="28"/>
          <w:szCs w:val="28"/>
        </w:rPr>
      </w:pPr>
    </w:p>
    <w:tbl>
      <w:tblPr>
        <w:tblStyle w:val="TableGrid"/>
        <w:tblW w:w="8244" w:type="dxa"/>
        <w:tblInd w:w="558" w:type="dxa"/>
        <w:tblLook w:val="04A0"/>
      </w:tblPr>
      <w:tblGrid>
        <w:gridCol w:w="2340"/>
        <w:gridCol w:w="2952"/>
        <w:gridCol w:w="2952"/>
      </w:tblGrid>
      <w:tr w:rsidR="00B50FA1" w:rsidTr="000A20FF">
        <w:tc>
          <w:tcPr>
            <w:tcW w:w="2340" w:type="dxa"/>
            <w:tcBorders>
              <w:top w:val="nil"/>
              <w:left w:val="nil"/>
            </w:tcBorders>
          </w:tcPr>
          <w:p w:rsidR="00B50FA1" w:rsidRDefault="00B50FA1" w:rsidP="000A2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B50FA1" w:rsidRDefault="00B50FA1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2952" w:type="dxa"/>
          </w:tcPr>
          <w:p w:rsidR="00B50FA1" w:rsidRDefault="00B50FA1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calculation</w:t>
            </w:r>
          </w:p>
        </w:tc>
      </w:tr>
      <w:tr w:rsidR="00B50FA1" w:rsidTr="000A20FF">
        <w:tc>
          <w:tcPr>
            <w:tcW w:w="2340" w:type="dxa"/>
          </w:tcPr>
          <w:p w:rsidR="00B50FA1" w:rsidRPr="002F5860" w:rsidRDefault="00B50FA1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:rsidR="00B50FA1" w:rsidRDefault="00B50FA1" w:rsidP="000A2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B50FA1" w:rsidRDefault="00B50FA1" w:rsidP="000A20FF">
            <w:pPr>
              <w:jc w:val="center"/>
              <w:rPr>
                <w:sz w:val="28"/>
                <w:szCs w:val="28"/>
              </w:rPr>
            </w:pPr>
          </w:p>
        </w:tc>
      </w:tr>
      <w:tr w:rsidR="00B50FA1" w:rsidTr="000A20FF">
        <w:tc>
          <w:tcPr>
            <w:tcW w:w="2340" w:type="dxa"/>
          </w:tcPr>
          <w:p w:rsidR="00B50FA1" w:rsidRPr="002F5860" w:rsidRDefault="00B50FA1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:rsidR="00B50FA1" w:rsidRDefault="00B50FA1" w:rsidP="000A2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B50FA1" w:rsidRDefault="00B50FA1" w:rsidP="000A20FF">
            <w:pPr>
              <w:jc w:val="center"/>
              <w:rPr>
                <w:sz w:val="28"/>
                <w:szCs w:val="28"/>
              </w:rPr>
            </w:pPr>
          </w:p>
        </w:tc>
      </w:tr>
      <w:tr w:rsidR="00B50FA1" w:rsidTr="000A20FF">
        <w:tc>
          <w:tcPr>
            <w:tcW w:w="2340" w:type="dxa"/>
          </w:tcPr>
          <w:p w:rsidR="00B50FA1" w:rsidRPr="002F5860" w:rsidRDefault="00B50FA1" w:rsidP="000A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</w:tcPr>
          <w:p w:rsidR="00B50FA1" w:rsidRDefault="00B50FA1" w:rsidP="000A2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B50FA1" w:rsidRDefault="00B50FA1" w:rsidP="000A20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0FA1" w:rsidRDefault="00B50FA1" w:rsidP="002F5860">
      <w:pPr>
        <w:rPr>
          <w:sz w:val="28"/>
          <w:szCs w:val="28"/>
        </w:rPr>
      </w:pPr>
      <w:r w:rsidRPr="00B50FA1">
        <w:rPr>
          <w:sz w:val="28"/>
          <w:szCs w:val="28"/>
        </w:rPr>
        <w:t>C) Find the currents</w:t>
      </w:r>
      <w:r>
        <w:rPr>
          <w:sz w:val="28"/>
          <w:szCs w:val="28"/>
        </w:rPr>
        <w:t xml:space="preserve"> using SPP</w:t>
      </w:r>
      <w:r w:rsidRPr="00B50FA1">
        <w:rPr>
          <w:sz w:val="28"/>
          <w:szCs w:val="28"/>
        </w:rPr>
        <w:t xml:space="preserve">: </w:t>
      </w:r>
    </w:p>
    <w:p w:rsidR="00B50FA1" w:rsidRPr="00B50FA1" w:rsidRDefault="00B50FA1" w:rsidP="002F5860">
      <w:pPr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                     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         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                  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      I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                 </w:t>
      </w:r>
      <w:proofErr w:type="spellStart"/>
      <w:r>
        <w:rPr>
          <w:sz w:val="28"/>
          <w:szCs w:val="28"/>
        </w:rPr>
        <w:t>mA</w:t>
      </w:r>
      <w:proofErr w:type="spellEnd"/>
    </w:p>
    <w:sectPr w:rsidR="00B50FA1" w:rsidRPr="00B50FA1" w:rsidSect="00B50FA1">
      <w:pgSz w:w="12240" w:h="15840"/>
      <w:pgMar w:top="81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318A"/>
    <w:multiLevelType w:val="hybridMultilevel"/>
    <w:tmpl w:val="6EBCAC16"/>
    <w:lvl w:ilvl="0" w:tplc="EFA4E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2CC2"/>
    <w:multiLevelType w:val="hybridMultilevel"/>
    <w:tmpl w:val="14124580"/>
    <w:lvl w:ilvl="0" w:tplc="8D06A9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150E2"/>
    <w:rsid w:val="00045C92"/>
    <w:rsid w:val="000A2097"/>
    <w:rsid w:val="000C6D2A"/>
    <w:rsid w:val="001150E2"/>
    <w:rsid w:val="00133A0E"/>
    <w:rsid w:val="001C5966"/>
    <w:rsid w:val="0023231E"/>
    <w:rsid w:val="0023599D"/>
    <w:rsid w:val="002815E3"/>
    <w:rsid w:val="00282565"/>
    <w:rsid w:val="002F5860"/>
    <w:rsid w:val="0036017B"/>
    <w:rsid w:val="003E2649"/>
    <w:rsid w:val="003F0490"/>
    <w:rsid w:val="004248BB"/>
    <w:rsid w:val="00437FB7"/>
    <w:rsid w:val="004A5825"/>
    <w:rsid w:val="005950AD"/>
    <w:rsid w:val="0059558F"/>
    <w:rsid w:val="005C2015"/>
    <w:rsid w:val="006028D9"/>
    <w:rsid w:val="00660341"/>
    <w:rsid w:val="006B5304"/>
    <w:rsid w:val="00796776"/>
    <w:rsid w:val="007F3FAE"/>
    <w:rsid w:val="00800AE7"/>
    <w:rsid w:val="00821A8F"/>
    <w:rsid w:val="008E0ABD"/>
    <w:rsid w:val="009163CF"/>
    <w:rsid w:val="00964E56"/>
    <w:rsid w:val="00966713"/>
    <w:rsid w:val="00991276"/>
    <w:rsid w:val="009F3305"/>
    <w:rsid w:val="00A70F3E"/>
    <w:rsid w:val="00B238E2"/>
    <w:rsid w:val="00B50FA1"/>
    <w:rsid w:val="00B668B5"/>
    <w:rsid w:val="00B66F9A"/>
    <w:rsid w:val="00BC1CEC"/>
    <w:rsid w:val="00BC5A58"/>
    <w:rsid w:val="00BD1D31"/>
    <w:rsid w:val="00C827BA"/>
    <w:rsid w:val="00D03F8C"/>
    <w:rsid w:val="00D430D9"/>
    <w:rsid w:val="00ED4598"/>
    <w:rsid w:val="00FD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1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AAE2-6973-4217-8E31-8591C9B1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Resistor</vt:lpstr>
    </vt:vector>
  </TitlesOfParts>
  <Company>support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Resistor</dc:title>
  <dc:creator>esader</dc:creator>
  <cp:lastModifiedBy>Raed</cp:lastModifiedBy>
  <cp:revision>2</cp:revision>
  <cp:lastPrinted>2011-09-15T21:18:00Z</cp:lastPrinted>
  <dcterms:created xsi:type="dcterms:W3CDTF">2011-09-25T12:08:00Z</dcterms:created>
  <dcterms:modified xsi:type="dcterms:W3CDTF">2011-09-25T12:08:00Z</dcterms:modified>
</cp:coreProperties>
</file>